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0B7783" w:rsidRPr="00040F7A" w:rsidRDefault="000B7783" w:rsidP="000B77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0"/>
        </w:rPr>
      </w:pPr>
      <w:r w:rsidRPr="00040F7A">
        <w:rPr>
          <w:rFonts w:ascii="Century Gothic" w:hAnsi="Century Gothic"/>
          <w:b/>
          <w:bCs/>
          <w:szCs w:val="20"/>
        </w:rPr>
        <w:t>PER L’ INDIVIDUAZIONE DI OPERATORI ECONOMICI DA INVITARE AD UNA PROCEDURA</w:t>
      </w:r>
      <w:r>
        <w:rPr>
          <w:rFonts w:ascii="Century Gothic" w:hAnsi="Century Gothic"/>
          <w:b/>
          <w:bCs/>
          <w:szCs w:val="20"/>
        </w:rPr>
        <w:t xml:space="preserve"> DI </w:t>
      </w:r>
      <w:r w:rsidRPr="00040F7A">
        <w:rPr>
          <w:rFonts w:ascii="Century Gothic" w:hAnsi="Century Gothic" w:cs="Calibri"/>
          <w:b/>
          <w:szCs w:val="20"/>
        </w:rPr>
        <w:t xml:space="preserve">AFFIDAMENTO DIRETTO </w:t>
      </w:r>
      <w:r>
        <w:rPr>
          <w:rFonts w:ascii="Century Gothic" w:hAnsi="Century Gothic" w:cs="Calibri"/>
          <w:b/>
          <w:szCs w:val="20"/>
        </w:rPr>
        <w:t xml:space="preserve">ART. </w:t>
      </w:r>
      <w:r w:rsidRPr="00040F7A">
        <w:rPr>
          <w:rFonts w:ascii="Century Gothic" w:hAnsi="Century Gothic" w:cs="Calibri"/>
          <w:b/>
          <w:szCs w:val="20"/>
        </w:rPr>
        <w:t>36 COMMA 2 LETTERA A) D. LGS 50/2016 COME MODIFICATO DALLA</w:t>
      </w:r>
      <w:r>
        <w:rPr>
          <w:rFonts w:ascii="Century Gothic" w:hAnsi="Century Gothic" w:cs="Calibri"/>
          <w:b/>
          <w:szCs w:val="20"/>
        </w:rPr>
        <w:t xml:space="preserve"> </w:t>
      </w:r>
      <w:r w:rsidRPr="00040F7A">
        <w:rPr>
          <w:rFonts w:ascii="Century Gothic" w:hAnsi="Century Gothic" w:cs="Calibri"/>
          <w:b/>
          <w:szCs w:val="20"/>
        </w:rPr>
        <w:t xml:space="preserve">LEGGE 120/2020 DI CONVERSIONE DEL DECRETO SEMPLIFICAZIONI DL 76/2020 </w:t>
      </w:r>
      <w:r>
        <w:rPr>
          <w:rFonts w:ascii="Century Gothic" w:hAnsi="Century Gothic" w:cs="Calibri"/>
          <w:b/>
          <w:szCs w:val="20"/>
        </w:rPr>
        <w:t xml:space="preserve">PER LA </w:t>
      </w:r>
      <w:r w:rsidRPr="00040F7A">
        <w:rPr>
          <w:rFonts w:ascii="Century Gothic" w:hAnsi="Century Gothic"/>
          <w:b/>
          <w:bCs/>
          <w:szCs w:val="20"/>
        </w:rPr>
        <w:t xml:space="preserve">FORNITURA DI </w:t>
      </w:r>
      <w:r w:rsidRPr="00040F7A">
        <w:rPr>
          <w:rFonts w:ascii="Century Gothic" w:hAnsi="Century Gothic" w:cs="Times New Roman"/>
          <w:b/>
          <w:szCs w:val="20"/>
        </w:rPr>
        <w:t>UN</w:t>
      </w:r>
      <w:r>
        <w:rPr>
          <w:rFonts w:ascii="Century Gothic" w:hAnsi="Century Gothic" w:cs="Times New Roman"/>
          <w:b/>
          <w:szCs w:val="20"/>
        </w:rPr>
        <w:t>O</w:t>
      </w:r>
      <w:r w:rsidRPr="00040F7A">
        <w:rPr>
          <w:rFonts w:ascii="Century Gothic" w:hAnsi="Century Gothic" w:cs="Times New Roman"/>
          <w:b/>
          <w:szCs w:val="20"/>
        </w:rPr>
        <w:t xml:space="preserve"> </w:t>
      </w:r>
      <w:r>
        <w:rPr>
          <w:rFonts w:ascii="Century Gothic" w:hAnsi="Century Gothic" w:cs="Times New Roman"/>
          <w:b/>
          <w:szCs w:val="20"/>
        </w:rPr>
        <w:t>SPETTROFLULRIMETRO DA BANCO</w:t>
      </w:r>
      <w:r w:rsidRPr="00040F7A">
        <w:rPr>
          <w:rFonts w:ascii="Century Gothic" w:hAnsi="Century Gothic" w:cs="Times New Roman"/>
          <w:b/>
          <w:szCs w:val="20"/>
        </w:rPr>
        <w:t xml:space="preserve"> </w:t>
      </w:r>
      <w:r w:rsidRPr="00040F7A">
        <w:rPr>
          <w:rFonts w:ascii="Century Gothic" w:hAnsi="Century Gothic"/>
          <w:b/>
          <w:bCs/>
          <w:szCs w:val="20"/>
        </w:rPr>
        <w:t xml:space="preserve">PER </w:t>
      </w:r>
      <w:r>
        <w:rPr>
          <w:rFonts w:ascii="Century Gothic" w:hAnsi="Century Gothic"/>
          <w:b/>
          <w:bCs/>
          <w:szCs w:val="20"/>
        </w:rPr>
        <w:t>L’ISTITUTO</w:t>
      </w:r>
      <w:r w:rsidRPr="00040F7A">
        <w:rPr>
          <w:rFonts w:ascii="Century Gothic" w:hAnsi="Century Gothic"/>
          <w:b/>
          <w:szCs w:val="20"/>
        </w:rPr>
        <w:t xml:space="preserve"> </w:t>
      </w:r>
      <w:r>
        <w:rPr>
          <w:rFonts w:ascii="Century Gothic" w:hAnsi="Century Gothic"/>
          <w:b/>
          <w:szCs w:val="20"/>
        </w:rPr>
        <w:t xml:space="preserve">DI TECNOLOGIE AVANZATE PER L’ENERGIA “NICOLA GIORDANO” </w:t>
      </w:r>
      <w:r w:rsidRPr="00040F7A">
        <w:rPr>
          <w:rFonts w:ascii="Century Gothic" w:hAnsi="Century Gothic"/>
          <w:b/>
          <w:bCs/>
          <w:szCs w:val="20"/>
        </w:rPr>
        <w:t>DEL CON</w:t>
      </w:r>
      <w:r>
        <w:rPr>
          <w:rFonts w:ascii="Century Gothic" w:hAnsi="Century Gothic"/>
          <w:b/>
          <w:bCs/>
          <w:szCs w:val="20"/>
        </w:rPr>
        <w:t>SIGLIO NAZIONALE DELLE RICERCHE</w:t>
      </w:r>
      <w:r w:rsidRPr="00040F7A">
        <w:rPr>
          <w:rFonts w:ascii="Century Gothic" w:hAnsi="Century Gothic"/>
          <w:b/>
          <w:bCs/>
          <w:szCs w:val="20"/>
        </w:rPr>
        <w:t xml:space="preserve">. 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:rsidR="000B7783" w:rsidRPr="000B7783" w:rsidRDefault="000B7783" w:rsidP="000B7783">
      <w:pPr>
        <w:pStyle w:val="Default"/>
        <w:rPr>
          <w:rFonts w:ascii="Century Gothic" w:hAnsi="Century Gothic" w:cs="Times New Roman"/>
        </w:rPr>
      </w:pPr>
      <w:r w:rsidRPr="000B7783">
        <w:rPr>
          <w:rFonts w:ascii="Century Gothic" w:hAnsi="Century Gothic"/>
          <w:b/>
          <w:bCs/>
          <w:sz w:val="22"/>
          <w:szCs w:val="22"/>
        </w:rPr>
        <w:t xml:space="preserve">CUI: </w:t>
      </w:r>
      <w:r w:rsidRPr="000B7783">
        <w:rPr>
          <w:rFonts w:ascii="Century Gothic" w:hAnsi="Century Gothic" w:cs="Times New Roman"/>
          <w:b/>
          <w:sz w:val="22"/>
        </w:rPr>
        <w:t>80054330586202100205</w:t>
      </w:r>
    </w:p>
    <w:p w:rsidR="000B7783" w:rsidRPr="000B7783" w:rsidRDefault="000B7783" w:rsidP="000B7783">
      <w:pPr>
        <w:pStyle w:val="Default"/>
        <w:rPr>
          <w:rFonts w:ascii="Century Gothic" w:hAnsi="Century Gothic"/>
          <w:sz w:val="22"/>
          <w:szCs w:val="22"/>
        </w:rPr>
      </w:pPr>
      <w:r w:rsidRPr="000B7783">
        <w:rPr>
          <w:rFonts w:ascii="Century Gothic" w:hAnsi="Century Gothic"/>
          <w:b/>
          <w:bCs/>
          <w:sz w:val="22"/>
          <w:szCs w:val="22"/>
        </w:rPr>
        <w:t xml:space="preserve">CODICE IDENTIFICATIVO GARA (CIG): </w:t>
      </w:r>
      <w:r w:rsidRPr="000B7783">
        <w:rPr>
          <w:rFonts w:ascii="Century Gothic" w:eastAsia="Times New Roman" w:hAnsi="Century Gothic" w:cs="Times New Roman"/>
          <w:b/>
          <w:sz w:val="22"/>
          <w:lang w:eastAsia="it-IT"/>
        </w:rPr>
        <w:t>8676019D5C</w:t>
      </w:r>
      <w:r w:rsidRPr="000B7783">
        <w:rPr>
          <w:rFonts w:ascii="Century Gothic" w:hAnsi="Century Gothic"/>
          <w:b/>
          <w:bCs/>
          <w:sz w:val="20"/>
          <w:szCs w:val="22"/>
        </w:rPr>
        <w:t xml:space="preserve"> </w:t>
      </w:r>
    </w:p>
    <w:p w:rsidR="004325CA" w:rsidRPr="000B7783" w:rsidRDefault="000B7783" w:rsidP="000B7783">
      <w:pPr>
        <w:pStyle w:val="Default"/>
        <w:rPr>
          <w:rFonts w:ascii="Century Gothic" w:hAnsi="Century Gothic"/>
          <w:sz w:val="22"/>
          <w:szCs w:val="22"/>
        </w:rPr>
      </w:pPr>
      <w:r w:rsidRPr="000B7783">
        <w:rPr>
          <w:rFonts w:ascii="Century Gothic" w:hAnsi="Century Gothic"/>
          <w:b/>
          <w:bCs/>
          <w:sz w:val="22"/>
          <w:szCs w:val="22"/>
        </w:rPr>
        <w:t xml:space="preserve">CPV: </w:t>
      </w:r>
      <w:r w:rsidRPr="000B7783">
        <w:rPr>
          <w:rFonts w:ascii="Century Gothic" w:hAnsi="Century Gothic" w:cs="Times New Roman"/>
          <w:b/>
          <w:sz w:val="22"/>
          <w:szCs w:val="22"/>
        </w:rPr>
        <w:t>38433000-9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E21F15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06E21">
        <w:rPr>
          <w:rFonts w:ascii="Century Gothic" w:hAnsi="Century Gothic"/>
          <w:sz w:val="22"/>
          <w:szCs w:val="22"/>
        </w:rPr>
        <w:t>Di</w:t>
      </w:r>
      <w:r w:rsidR="00BB6822" w:rsidRPr="00306E21">
        <w:rPr>
          <w:rFonts w:ascii="Century Gothic" w:hAnsi="Century Gothic"/>
          <w:sz w:val="22"/>
          <w:szCs w:val="22"/>
        </w:rPr>
        <w:t xml:space="preserve"> essere invitato </w:t>
      </w:r>
      <w:r w:rsidR="00394BF9" w:rsidRPr="00306E21">
        <w:rPr>
          <w:rFonts w:ascii="Century Gothic" w:hAnsi="Century Gothic"/>
          <w:sz w:val="22"/>
          <w:szCs w:val="22"/>
        </w:rPr>
        <w:t xml:space="preserve">a </w:t>
      </w:r>
      <w:r w:rsidR="00377861" w:rsidRPr="00306E21">
        <w:rPr>
          <w:rFonts w:ascii="Century Gothic" w:hAnsi="Century Gothic"/>
          <w:sz w:val="22"/>
          <w:szCs w:val="22"/>
        </w:rPr>
        <w:t>presentare</w:t>
      </w:r>
      <w:r w:rsidR="00394BF9" w:rsidRPr="00306E21">
        <w:rPr>
          <w:rFonts w:ascii="Century Gothic" w:hAnsi="Century Gothic"/>
          <w:sz w:val="22"/>
          <w:szCs w:val="22"/>
        </w:rPr>
        <w:t xml:space="preserve"> </w:t>
      </w:r>
      <w:r w:rsidR="00377861" w:rsidRPr="00306E21">
        <w:rPr>
          <w:rFonts w:ascii="Century Gothic" w:hAnsi="Century Gothic"/>
          <w:sz w:val="22"/>
          <w:szCs w:val="22"/>
        </w:rPr>
        <w:t>la propria migliore offerta</w:t>
      </w:r>
      <w:r w:rsidR="00394BF9" w:rsidRPr="00306E21">
        <w:rPr>
          <w:rFonts w:ascii="Century Gothic" w:hAnsi="Century Gothic"/>
          <w:sz w:val="22"/>
          <w:szCs w:val="22"/>
        </w:rPr>
        <w:t xml:space="preserve"> </w:t>
      </w:r>
      <w:r w:rsidR="00377861" w:rsidRPr="00306E21">
        <w:rPr>
          <w:rFonts w:ascii="Century Gothic" w:hAnsi="Century Gothic"/>
          <w:sz w:val="22"/>
          <w:szCs w:val="22"/>
        </w:rPr>
        <w:t>ai fini</w:t>
      </w:r>
      <w:r w:rsidR="005B7FE1" w:rsidRPr="00306E21">
        <w:rPr>
          <w:rFonts w:ascii="Century Gothic" w:hAnsi="Century Gothic"/>
          <w:sz w:val="22"/>
          <w:szCs w:val="22"/>
        </w:rPr>
        <w:t xml:space="preserve"> </w:t>
      </w:r>
      <w:r w:rsidR="000B7783" w:rsidRPr="00306E21">
        <w:rPr>
          <w:rFonts w:ascii="Century Gothic" w:hAnsi="Century Gothic"/>
          <w:sz w:val="22"/>
          <w:szCs w:val="22"/>
        </w:rPr>
        <w:t>d</w:t>
      </w:r>
      <w:r w:rsidR="00377861" w:rsidRPr="00306E21">
        <w:rPr>
          <w:rFonts w:ascii="Century Gothic" w:hAnsi="Century Gothic"/>
          <w:sz w:val="22"/>
          <w:szCs w:val="22"/>
        </w:rPr>
        <w:t>ell’</w:t>
      </w:r>
      <w:r w:rsidR="000B7783" w:rsidRPr="00306E21">
        <w:rPr>
          <w:rFonts w:ascii="Century Gothic" w:hAnsi="Century Gothic"/>
          <w:sz w:val="22"/>
          <w:szCs w:val="22"/>
        </w:rPr>
        <w:t xml:space="preserve">affidamento diretto per </w:t>
      </w:r>
      <w:r w:rsidR="005B7FE1" w:rsidRPr="00306E21">
        <w:rPr>
          <w:rFonts w:ascii="Century Gothic" w:hAnsi="Century Gothic"/>
          <w:sz w:val="22"/>
          <w:szCs w:val="22"/>
        </w:rPr>
        <w:t xml:space="preserve">la fornitura di </w:t>
      </w:r>
      <w:r w:rsidR="000B7783" w:rsidRPr="00306E21">
        <w:rPr>
          <w:rFonts w:ascii="Century Gothic" w:hAnsi="Century Gothic" w:cs="CIDFont+F2"/>
          <w:sz w:val="22"/>
          <w:szCs w:val="22"/>
        </w:rPr>
        <w:t>uno spettrofluorimetro da banco, con acquisizione dei tempi di vita</w:t>
      </w:r>
      <w:r w:rsidR="004325CA" w:rsidRPr="00306E21">
        <w:rPr>
          <w:rFonts w:ascii="Century Gothic" w:hAnsi="Century Gothic" w:cs="Times New Roman"/>
          <w:sz w:val="20"/>
          <w:szCs w:val="22"/>
        </w:rPr>
        <w:t xml:space="preserve"> </w:t>
      </w:r>
      <w:r w:rsidR="000B7783" w:rsidRPr="00306E21">
        <w:rPr>
          <w:rFonts w:ascii="Century Gothic" w:hAnsi="Century Gothic"/>
          <w:sz w:val="22"/>
          <w:szCs w:val="22"/>
        </w:rPr>
        <w:t>per l’</w:t>
      </w:r>
      <w:r w:rsidR="000B7783" w:rsidRPr="00306E21">
        <w:rPr>
          <w:rFonts w:ascii="Century Gothic" w:hAnsi="Century Gothic"/>
          <w:sz w:val="22"/>
          <w:szCs w:val="20"/>
        </w:rPr>
        <w:t>Istituto di Tecnologie Avanzate per l’Energia “Nicola Giordano” del Consiglio Nazionale delle Ricerche</w:t>
      </w:r>
      <w:r w:rsidR="005B7FE1" w:rsidRPr="00306E21">
        <w:rPr>
          <w:rFonts w:ascii="Century Gothic" w:hAnsi="Century Gothic"/>
          <w:sz w:val="22"/>
          <w:szCs w:val="22"/>
        </w:rPr>
        <w:t xml:space="preserve">, ai sensi dell’art. 36, comma 2, lettera </w:t>
      </w:r>
      <w:r w:rsidR="000B7783" w:rsidRPr="00306E21">
        <w:rPr>
          <w:rFonts w:ascii="Century Gothic" w:hAnsi="Century Gothic"/>
          <w:sz w:val="22"/>
          <w:szCs w:val="22"/>
        </w:rPr>
        <w:t>a</w:t>
      </w:r>
      <w:r w:rsidR="005B7FE1" w:rsidRPr="00306E21">
        <w:rPr>
          <w:rFonts w:ascii="Century Gothic" w:hAnsi="Century Gothic"/>
          <w:sz w:val="22"/>
          <w:szCs w:val="22"/>
        </w:rPr>
        <w:t xml:space="preserve">) del D. Lgs. 50/2016 </w:t>
      </w:r>
      <w:r w:rsidR="000B7783" w:rsidRPr="00306E21">
        <w:rPr>
          <w:rFonts w:ascii="Century Gothic" w:hAnsi="Century Gothic"/>
          <w:sz w:val="22"/>
          <w:szCs w:val="20"/>
        </w:rPr>
        <w:t>come modificato dalla</w:t>
      </w:r>
      <w:r w:rsidR="000B7783" w:rsidRPr="00306E21">
        <w:rPr>
          <w:rFonts w:ascii="Century Gothic" w:hAnsi="Century Gothic"/>
          <w:szCs w:val="20"/>
        </w:rPr>
        <w:t xml:space="preserve"> </w:t>
      </w:r>
      <w:r w:rsidR="000B7783" w:rsidRPr="00306E21">
        <w:rPr>
          <w:rFonts w:ascii="Century Gothic" w:hAnsi="Century Gothic"/>
          <w:sz w:val="22"/>
          <w:szCs w:val="20"/>
        </w:rPr>
        <w:t>legge 120/2020 di conversione del decreto semplificazioni dl 76/2020</w:t>
      </w:r>
      <w:r w:rsidR="005B7FE1" w:rsidRPr="00306E21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0B7783" w:rsidRPr="000B7783">
        <w:rPr>
          <w:rFonts w:ascii="Century Gothic" w:eastAsia="Times New Roman" w:hAnsi="Century Gothic" w:cs="Times New Roman"/>
          <w:b/>
          <w:sz w:val="22"/>
          <w:lang w:eastAsia="it-IT"/>
        </w:rPr>
        <w:t>8676019D5C</w:t>
      </w:r>
    </w:p>
    <w:p w:rsidR="00082B23" w:rsidRPr="000B7783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F7116D" w:rsidRPr="00F7116D" w:rsidRDefault="00F7116D" w:rsidP="00F71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F7116D">
        <w:rPr>
          <w:rFonts w:ascii="Century Gothic" w:hAnsi="Century Gothic" w:cs="Arial"/>
        </w:rPr>
        <w:t>Di essere iscritto ed attivo negli elenchi MEPA per le seguenti iniziative</w:t>
      </w:r>
      <w:r>
        <w:rPr>
          <w:rFonts w:ascii="Century Gothic" w:hAnsi="Century Gothic" w:cs="Arial"/>
        </w:rPr>
        <w:t xml:space="preserve">: </w:t>
      </w:r>
      <w:r w:rsidR="000B7783" w:rsidRPr="000B7783">
        <w:rPr>
          <w:rStyle w:val="Enfasigrassetto"/>
          <w:rFonts w:ascii="Century Gothic" w:hAnsi="Century Gothic"/>
          <w:b w:val="0"/>
        </w:rPr>
        <w:t>Veicoli e Forniture per la Mobilità</w:t>
      </w:r>
      <w:r w:rsidR="000B7783" w:rsidRPr="000B7783">
        <w:rPr>
          <w:rFonts w:ascii="Century Gothic" w:hAnsi="Century Gothic" w:cs="ArialMT"/>
          <w:b/>
          <w:sz w:val="20"/>
        </w:rPr>
        <w:t xml:space="preserve"> </w:t>
      </w:r>
      <w:r w:rsidR="000B7783" w:rsidRPr="000B7783">
        <w:rPr>
          <w:rFonts w:ascii="Century Gothic" w:hAnsi="Century Gothic" w:cs="ArialMT"/>
        </w:rPr>
        <w:t>(BENI).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5C" w:rsidRDefault="0050215C" w:rsidP="00E81493">
      <w:pPr>
        <w:spacing w:after="0" w:line="240" w:lineRule="auto"/>
      </w:pPr>
      <w:r>
        <w:separator/>
      </w:r>
    </w:p>
  </w:endnote>
  <w:endnote w:type="continuationSeparator" w:id="0">
    <w:p w:rsidR="0050215C" w:rsidRDefault="0050215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5C" w:rsidRDefault="0050215C" w:rsidP="00E81493">
      <w:pPr>
        <w:spacing w:after="0" w:line="240" w:lineRule="auto"/>
      </w:pPr>
      <w:r>
        <w:separator/>
      </w:r>
    </w:p>
  </w:footnote>
  <w:footnote w:type="continuationSeparator" w:id="0">
    <w:p w:rsidR="0050215C" w:rsidRDefault="0050215C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4533A"/>
    <w:rsid w:val="000677B3"/>
    <w:rsid w:val="00082B23"/>
    <w:rsid w:val="000B7783"/>
    <w:rsid w:val="000F4EB5"/>
    <w:rsid w:val="001304CC"/>
    <w:rsid w:val="00133EE2"/>
    <w:rsid w:val="00153C03"/>
    <w:rsid w:val="00170038"/>
    <w:rsid w:val="00172FB7"/>
    <w:rsid w:val="001A4620"/>
    <w:rsid w:val="001B2A9B"/>
    <w:rsid w:val="001B35BC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306E21"/>
    <w:rsid w:val="00307B26"/>
    <w:rsid w:val="00331357"/>
    <w:rsid w:val="003407B3"/>
    <w:rsid w:val="00360645"/>
    <w:rsid w:val="00377861"/>
    <w:rsid w:val="00394BF9"/>
    <w:rsid w:val="003B13DD"/>
    <w:rsid w:val="003E1ACD"/>
    <w:rsid w:val="0041017B"/>
    <w:rsid w:val="00422B95"/>
    <w:rsid w:val="004325CA"/>
    <w:rsid w:val="00463202"/>
    <w:rsid w:val="004C2B3D"/>
    <w:rsid w:val="004C7C24"/>
    <w:rsid w:val="004E60CE"/>
    <w:rsid w:val="0050215C"/>
    <w:rsid w:val="00516DA4"/>
    <w:rsid w:val="00524906"/>
    <w:rsid w:val="00566665"/>
    <w:rsid w:val="00575444"/>
    <w:rsid w:val="005B7FE1"/>
    <w:rsid w:val="005F20BB"/>
    <w:rsid w:val="005F775F"/>
    <w:rsid w:val="00622186"/>
    <w:rsid w:val="00635510"/>
    <w:rsid w:val="00696449"/>
    <w:rsid w:val="006F2B66"/>
    <w:rsid w:val="0072549B"/>
    <w:rsid w:val="0072778C"/>
    <w:rsid w:val="007E5AA6"/>
    <w:rsid w:val="00842B7C"/>
    <w:rsid w:val="008754CF"/>
    <w:rsid w:val="00884A83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96D"/>
    <w:rsid w:val="00D64322"/>
    <w:rsid w:val="00D72F94"/>
    <w:rsid w:val="00D73D61"/>
    <w:rsid w:val="00D84C46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116D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8A37-EF21-4BC7-9A35-578596D6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antonella</cp:lastModifiedBy>
  <cp:revision>8</cp:revision>
  <dcterms:created xsi:type="dcterms:W3CDTF">2020-04-17T08:59:00Z</dcterms:created>
  <dcterms:modified xsi:type="dcterms:W3CDTF">2021-03-22T17:58:00Z</dcterms:modified>
</cp:coreProperties>
</file>